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9E" w:rsidRDefault="00B6549E" w:rsidP="00B654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BE8">
        <w:rPr>
          <w:rFonts w:ascii="Times New Roman" w:hAnsi="Times New Roman" w:cs="Times New Roman"/>
          <w:b/>
          <w:sz w:val="28"/>
          <w:szCs w:val="28"/>
        </w:rPr>
        <w:t>Количество мест для приёма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обучение </w:t>
      </w:r>
      <w:r w:rsidRPr="00C758D6">
        <w:rPr>
          <w:rFonts w:ascii="Times New Roman" w:hAnsi="Times New Roman" w:cs="Times New Roman"/>
          <w:b/>
          <w:sz w:val="28"/>
          <w:szCs w:val="28"/>
        </w:rPr>
        <w:t xml:space="preserve">по договорам об оказании платных образовательных услуг </w:t>
      </w:r>
    </w:p>
    <w:p w:rsidR="00B6549E" w:rsidRDefault="00B6549E" w:rsidP="00B654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417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 w:rsidRPr="00417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F1B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B6549E" w:rsidRDefault="00B6549E"/>
    <w:p w:rsidR="00BA61B8" w:rsidRDefault="00BA61B8" w:rsidP="00BA61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2801">
        <w:rPr>
          <w:rFonts w:ascii="Times New Roman" w:hAnsi="Times New Roman" w:cs="Times New Roman"/>
          <w:b/>
          <w:sz w:val="28"/>
          <w:szCs w:val="28"/>
          <w:u w:val="single"/>
        </w:rPr>
        <w:t>для иностранных граждан</w:t>
      </w:r>
    </w:p>
    <w:p w:rsidR="00BA61B8" w:rsidRPr="00B72801" w:rsidRDefault="00BA61B8" w:rsidP="00BA61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61B8" w:rsidRDefault="00BA61B8" w:rsidP="00BA6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EE">
        <w:rPr>
          <w:rFonts w:ascii="Times New Roman" w:hAnsi="Times New Roman" w:cs="Times New Roman"/>
          <w:b/>
          <w:sz w:val="28"/>
          <w:szCs w:val="28"/>
        </w:rPr>
        <w:t>БАКАЛАВРИАТ</w:t>
      </w:r>
    </w:p>
    <w:tbl>
      <w:tblPr>
        <w:tblpPr w:leftFromText="180" w:rightFromText="180" w:vertAnchor="page" w:horzAnchor="margin" w:tblpY="3751"/>
        <w:tblW w:w="13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0"/>
        <w:gridCol w:w="2429"/>
        <w:gridCol w:w="2533"/>
        <w:gridCol w:w="2564"/>
      </w:tblGrid>
      <w:tr w:rsidR="00BA61B8" w:rsidRPr="00484190" w:rsidTr="00BA61B8">
        <w:trPr>
          <w:trHeight w:val="522"/>
        </w:trPr>
        <w:tc>
          <w:tcPr>
            <w:tcW w:w="5930" w:type="dxa"/>
            <w:vMerge w:val="restart"/>
            <w:vAlign w:val="center"/>
          </w:tcPr>
          <w:p w:rsidR="00BA61B8" w:rsidRPr="00180AD5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Код, направление подготовки</w:t>
            </w:r>
          </w:p>
        </w:tc>
        <w:tc>
          <w:tcPr>
            <w:tcW w:w="7526" w:type="dxa"/>
            <w:gridSpan w:val="3"/>
            <w:vAlign w:val="center"/>
          </w:tcPr>
          <w:p w:rsidR="00BA61B8" w:rsidRPr="00180AD5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BA61B8" w:rsidRPr="00484190" w:rsidTr="00BA61B8">
        <w:trPr>
          <w:trHeight w:val="379"/>
        </w:trPr>
        <w:tc>
          <w:tcPr>
            <w:tcW w:w="5930" w:type="dxa"/>
            <w:vMerge/>
            <w:shd w:val="clear" w:color="auto" w:fill="auto"/>
            <w:vAlign w:val="center"/>
          </w:tcPr>
          <w:p w:rsidR="00BA61B8" w:rsidRPr="00180AD5" w:rsidRDefault="00BA61B8" w:rsidP="00BA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BA61B8" w:rsidRPr="00180AD5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33" w:type="dxa"/>
            <w:shd w:val="clear" w:color="auto" w:fill="auto"/>
            <w:noWrap/>
            <w:vAlign w:val="center"/>
          </w:tcPr>
          <w:p w:rsidR="00BA61B8" w:rsidRPr="00180AD5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564" w:type="dxa"/>
            <w:shd w:val="clear" w:color="auto" w:fill="auto"/>
            <w:noWrap/>
            <w:vAlign w:val="center"/>
          </w:tcPr>
          <w:p w:rsidR="00BA61B8" w:rsidRPr="00180AD5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80A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чно-заочная</w:t>
            </w:r>
          </w:p>
        </w:tc>
      </w:tr>
      <w:tr w:rsidR="00BA61B8" w:rsidRPr="00484190" w:rsidTr="00BA61B8">
        <w:trPr>
          <w:trHeight w:val="622"/>
        </w:trPr>
        <w:tc>
          <w:tcPr>
            <w:tcW w:w="5930" w:type="dxa"/>
            <w:shd w:val="clear" w:color="auto" w:fill="auto"/>
            <w:vAlign w:val="center"/>
          </w:tcPr>
          <w:p w:rsidR="00BA61B8" w:rsidRPr="000955E2" w:rsidRDefault="00BA61B8" w:rsidP="00BA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38.03.01 Экономика</w:t>
            </w: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BA61B8" w:rsidRPr="000955E2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55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2533" w:type="dxa"/>
            <w:shd w:val="clear" w:color="auto" w:fill="auto"/>
            <w:noWrap/>
            <w:vAlign w:val="center"/>
          </w:tcPr>
          <w:p w:rsidR="00BA61B8" w:rsidRPr="000955E2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2564" w:type="dxa"/>
            <w:shd w:val="clear" w:color="auto" w:fill="auto"/>
            <w:noWrap/>
            <w:vAlign w:val="center"/>
          </w:tcPr>
          <w:p w:rsidR="00BA61B8" w:rsidRPr="000955E2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61B8" w:rsidRPr="00484190" w:rsidTr="00BA61B8">
        <w:trPr>
          <w:trHeight w:val="310"/>
        </w:trPr>
        <w:tc>
          <w:tcPr>
            <w:tcW w:w="5930" w:type="dxa"/>
            <w:shd w:val="clear" w:color="000000" w:fill="D9D9D9"/>
            <w:noWrap/>
            <w:vAlign w:val="center"/>
            <w:hideMark/>
          </w:tcPr>
          <w:p w:rsidR="00BA61B8" w:rsidRPr="00484190" w:rsidRDefault="00BA61B8" w:rsidP="00BA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29" w:type="dxa"/>
            <w:shd w:val="clear" w:color="000000" w:fill="D9D9D9"/>
            <w:noWrap/>
            <w:vAlign w:val="center"/>
            <w:hideMark/>
          </w:tcPr>
          <w:p w:rsidR="00BA61B8" w:rsidRPr="00484190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4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33" w:type="dxa"/>
            <w:shd w:val="clear" w:color="000000" w:fill="D9D9D9"/>
            <w:noWrap/>
            <w:vAlign w:val="bottom"/>
            <w:hideMark/>
          </w:tcPr>
          <w:p w:rsidR="00BA61B8" w:rsidRPr="00484190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4" w:type="dxa"/>
            <w:shd w:val="clear" w:color="000000" w:fill="D9D9D9"/>
            <w:noWrap/>
            <w:vAlign w:val="bottom"/>
            <w:hideMark/>
          </w:tcPr>
          <w:p w:rsidR="00BA61B8" w:rsidRPr="00484190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87625" w:rsidRDefault="00587625" w:rsidP="00587625">
      <w:pPr>
        <w:tabs>
          <w:tab w:val="left" w:pos="198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49E" w:rsidRDefault="00B6549E" w:rsidP="00B654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49E" w:rsidRDefault="00B6549E"/>
    <w:p w:rsidR="00BA61B8" w:rsidRDefault="00BA61B8" w:rsidP="00BA6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1B8" w:rsidRDefault="00BA61B8" w:rsidP="00BA6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1B8" w:rsidRDefault="00BA61B8" w:rsidP="00BA6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1B8" w:rsidRDefault="00BA61B8" w:rsidP="00BA6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EE">
        <w:rPr>
          <w:rFonts w:ascii="Times New Roman" w:hAnsi="Times New Roman" w:cs="Times New Roman"/>
          <w:b/>
          <w:sz w:val="28"/>
          <w:szCs w:val="28"/>
        </w:rPr>
        <w:t>МАГИСТРАТУРА</w:t>
      </w:r>
    </w:p>
    <w:tbl>
      <w:tblPr>
        <w:tblpPr w:leftFromText="180" w:rightFromText="180" w:vertAnchor="page" w:horzAnchor="margin" w:tblpY="7441"/>
        <w:tblW w:w="134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935"/>
        <w:gridCol w:w="2429"/>
        <w:gridCol w:w="2528"/>
        <w:gridCol w:w="2569"/>
      </w:tblGrid>
      <w:tr w:rsidR="00BA61B8" w:rsidRPr="00B72801" w:rsidTr="00BA61B8">
        <w:trPr>
          <w:trHeight w:val="525"/>
        </w:trPr>
        <w:tc>
          <w:tcPr>
            <w:tcW w:w="5935" w:type="dxa"/>
            <w:vMerge w:val="restart"/>
            <w:vAlign w:val="center"/>
          </w:tcPr>
          <w:p w:rsidR="00BA61B8" w:rsidRPr="00B72801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28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Код, направление подготовки</w:t>
            </w:r>
          </w:p>
        </w:tc>
        <w:tc>
          <w:tcPr>
            <w:tcW w:w="7526" w:type="dxa"/>
            <w:gridSpan w:val="3"/>
            <w:vAlign w:val="center"/>
          </w:tcPr>
          <w:p w:rsidR="00BA61B8" w:rsidRPr="00B72801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28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BA61B8" w:rsidRPr="00B72801" w:rsidTr="00BA61B8">
        <w:trPr>
          <w:trHeight w:val="378"/>
        </w:trPr>
        <w:tc>
          <w:tcPr>
            <w:tcW w:w="5935" w:type="dxa"/>
            <w:vMerge/>
            <w:shd w:val="clear" w:color="auto" w:fill="auto"/>
            <w:vAlign w:val="center"/>
          </w:tcPr>
          <w:p w:rsidR="00BA61B8" w:rsidRPr="00B72801" w:rsidRDefault="00BA61B8" w:rsidP="00BA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9" w:type="dxa"/>
            <w:shd w:val="clear" w:color="auto" w:fill="auto"/>
            <w:noWrap/>
            <w:vAlign w:val="center"/>
          </w:tcPr>
          <w:p w:rsidR="00BA61B8" w:rsidRPr="00B72801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28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28" w:type="dxa"/>
            <w:shd w:val="clear" w:color="auto" w:fill="auto"/>
            <w:noWrap/>
            <w:vAlign w:val="center"/>
          </w:tcPr>
          <w:p w:rsidR="00BA61B8" w:rsidRPr="00B72801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28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очная</w:t>
            </w:r>
          </w:p>
        </w:tc>
        <w:tc>
          <w:tcPr>
            <w:tcW w:w="2569" w:type="dxa"/>
            <w:shd w:val="clear" w:color="auto" w:fill="auto"/>
            <w:noWrap/>
            <w:vAlign w:val="center"/>
          </w:tcPr>
          <w:p w:rsidR="00BA61B8" w:rsidRPr="00B72801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28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очно-заочная</w:t>
            </w:r>
          </w:p>
        </w:tc>
      </w:tr>
      <w:tr w:rsidR="00BA61B8" w:rsidRPr="00B72801" w:rsidTr="00BA61B8">
        <w:trPr>
          <w:trHeight w:val="744"/>
        </w:trPr>
        <w:tc>
          <w:tcPr>
            <w:tcW w:w="5935" w:type="dxa"/>
            <w:shd w:val="clear" w:color="auto" w:fill="auto"/>
            <w:vAlign w:val="center"/>
            <w:hideMark/>
          </w:tcPr>
          <w:p w:rsidR="00BA61B8" w:rsidRPr="00B72801" w:rsidRDefault="00BA61B8" w:rsidP="00BA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38.04.02 Менеджмент</w:t>
            </w:r>
          </w:p>
        </w:tc>
        <w:tc>
          <w:tcPr>
            <w:tcW w:w="2429" w:type="dxa"/>
            <w:shd w:val="clear" w:color="auto" w:fill="auto"/>
            <w:noWrap/>
            <w:vAlign w:val="center"/>
            <w:hideMark/>
          </w:tcPr>
          <w:p w:rsidR="00BA61B8" w:rsidRPr="00B72801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528" w:type="dxa"/>
            <w:shd w:val="clear" w:color="auto" w:fill="auto"/>
            <w:noWrap/>
            <w:vAlign w:val="center"/>
            <w:hideMark/>
          </w:tcPr>
          <w:p w:rsidR="00BA61B8" w:rsidRPr="00B72801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2569" w:type="dxa"/>
            <w:shd w:val="clear" w:color="auto" w:fill="auto"/>
            <w:noWrap/>
            <w:vAlign w:val="center"/>
            <w:hideMark/>
          </w:tcPr>
          <w:p w:rsidR="00BA61B8" w:rsidRPr="00B72801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</w:t>
            </w:r>
          </w:p>
        </w:tc>
      </w:tr>
      <w:tr w:rsidR="00BA61B8" w:rsidRPr="00B72801" w:rsidTr="00BA61B8">
        <w:trPr>
          <w:trHeight w:val="310"/>
        </w:trPr>
        <w:tc>
          <w:tcPr>
            <w:tcW w:w="5935" w:type="dxa"/>
            <w:shd w:val="clear" w:color="000000" w:fill="D9D9D9"/>
            <w:noWrap/>
            <w:vAlign w:val="center"/>
            <w:hideMark/>
          </w:tcPr>
          <w:p w:rsidR="00BA61B8" w:rsidRPr="00B72801" w:rsidRDefault="00BA61B8" w:rsidP="00BA6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29" w:type="dxa"/>
            <w:shd w:val="clear" w:color="000000" w:fill="D9D9D9"/>
            <w:noWrap/>
            <w:vAlign w:val="center"/>
            <w:hideMark/>
          </w:tcPr>
          <w:p w:rsidR="00BA61B8" w:rsidRPr="00B72801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528" w:type="dxa"/>
            <w:shd w:val="clear" w:color="000000" w:fill="D9D9D9"/>
            <w:noWrap/>
            <w:vAlign w:val="bottom"/>
          </w:tcPr>
          <w:p w:rsidR="00BA61B8" w:rsidRPr="00B72801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  <w:shd w:val="clear" w:color="000000" w:fill="D9D9D9"/>
            <w:noWrap/>
            <w:vAlign w:val="bottom"/>
          </w:tcPr>
          <w:p w:rsidR="00BA61B8" w:rsidRPr="00B72801" w:rsidRDefault="00BA61B8" w:rsidP="00BA6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6549E" w:rsidRDefault="00B6549E">
      <w:bookmarkStart w:id="0" w:name="_GoBack"/>
      <w:bookmarkEnd w:id="0"/>
    </w:p>
    <w:sectPr w:rsidR="00B6549E" w:rsidSect="00BA61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D8"/>
    <w:rsid w:val="00421337"/>
    <w:rsid w:val="00587625"/>
    <w:rsid w:val="009B048F"/>
    <w:rsid w:val="009D6DD8"/>
    <w:rsid w:val="00B6549E"/>
    <w:rsid w:val="00BA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9A6F7-E3E5-4E50-9E90-270755DD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5</cp:revision>
  <dcterms:created xsi:type="dcterms:W3CDTF">2026-04-06T09:17:00Z</dcterms:created>
  <dcterms:modified xsi:type="dcterms:W3CDTF">2026-04-06T09:22:00Z</dcterms:modified>
</cp:coreProperties>
</file>